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ATAS/524/2005 vom 14. Juni 2005</w:t>
      </w:r>
    </w:p>
    <w:p>
      <w:r>
        <w:t>GE Cour de justice, 2005-06-14, DE</w:t>
      </w:r>
    </w:p>
    <w:p>
      <w:r>
        <w:rPr>
          <w:b/>
        </w:rPr>
        <w:t xml:space="preserve">Quelle: </w:t>
      </w:r>
      <w:r>
        <w:t>https://mcp.opencaselaw.ch/entscheid/ge_gerichte_ATAS_524_2005</w:t>
      </w:r>
    </w:p>
    <w:p>
      <w:r>
        <w:t>FR: GE_GERICHTE ATAS/524/2005 du 14 juin 2005</w:t>
      </w:r>
    </w:p>
    <w:p>
      <w:r>
        <w:t>IT: GE_GERICHTE ATAS/524/2005 del 14 giugno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$%&amp;'($)*** $+),$)**+ -- - . ! .. ! - . ! / ) %, " )**+</w:t>
      </w:r>
    </w:p>
    <w:p>
      <w:r>
        <w:t>01111111111 !" #$ %&amp; ' (()* (&amp;+**,</w:t>
      </w:r>
    </w:p>
    <w:p>
      <w:r>
        <w:t>&amp; &amp; . . 2 3 - !- &amp;*./0,1**2 34&amp; 5645778</w:t>
      </w:r>
    </w:p>
    <w:p>
      <w:r>
        <w:t>*+</w:t>
      </w:r>
    </w:p>
    <w:p>
      <w:r>
        <w:t>983:;9 * , 3, * )&amp;( / * , I, * *&amp;(' ,57 *A&amp;+ *()'% A&amp;+ &amp;&amp; J ((*(37&gt;&amp;(.&amp; *A* *&amp;* &amp;++((*HA((BKL*MK&amp;A)*6677I</w:t>
      </w:r>
    </w:p>
    <w:p>
      <w:r>
        <w:t>&amp;*N+*,(* J &amp;&amp;/,++&amp;*(&amp;* ? O*(*)N + )(**&amp;&amp; (*&amp;H ** ( (**&amp; )=HON&amp;&amp;)+&amp; *A* *+&amp;%&amp;*(+( (**&amp;=O&amp; */ &amp;(&amp; ,B*++&amp;* &amp; * &amp;* + + &amp; O HO O *2( *HA((&amp; + *.&amp;)'* (%(*%H,++&amp;*(&amp;+ *&amp;&amp;+&amp;- ( % )* &amp; &gt;&amp;* ** ) (**&amp; ) '%&amp; ( ) N(*&amp; P ,83&lt;876 87;O,</w:t>
      </w:r>
    </w:p>
    <w:p>
      <w:r>
        <w:t>/AA*?</w:t>
      </w:r>
    </w:p>
    <w:p>
      <w:r>
        <w:t>* B</w:t>
      </w:r>
    </w:p>
    <w:p>
      <w:r>
        <w:t>*( ?</w:t>
      </w:r>
    </w:p>
    <w:p>
      <w:r>
        <w:t>HB</w:t>
      </w:r>
    </w:p>
    <w:p>
      <w:r>
        <w:t>&amp;*&amp;A&amp;+( J &amp; *A*N */AA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